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082" w:rsidRDefault="00B06333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2828F7">
        <w:rPr>
          <w:rStyle w:val="a4"/>
          <w:color w:val="000000" w:themeColor="text1"/>
          <w:sz w:val="28"/>
          <w:szCs w:val="28"/>
        </w:rPr>
        <w:t>Итоги отчетно-выборных конференций за 2019 год</w:t>
      </w:r>
    </w:p>
    <w:p w:rsidR="002828F7" w:rsidRPr="002828F7" w:rsidRDefault="002828F7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Отчетно-выборные конференции первичных профсоюзных организаций ГУП «ЖКХ РС (Я)» проводились с сентября по декабрь 2019 года.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Согласно повестке действующие председатели проинформировали о проделанной работе профсоюзного комитета за пять лет. Во всех подразделениях отчеты профсоюзных лидеров признали единогласным решением.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В каждой первичной профсоюзной организации избрали председателей и заместителей председателя, а также новый состав профсоюзного комитета. Кроме того, выбрали делегатов на республиканскую отчетно-выборную профсоюзную конференцию ОТПО ГУП «ЖКХ РС (Я)».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Напомним, в предприятии действует 36 первичных профсоюзных ячеек, объединяющих более семи тысяч членов из числа работников предприятия.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По итогам конференций на должности председателей переизбраны 24 работника из 36 первичных профсоюзов филиалов:</w:t>
      </w:r>
    </w:p>
    <w:p w:rsidR="00182082" w:rsidRPr="000C6B93" w:rsidRDefault="00182082" w:rsidP="00B0633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4"/>
          <w:b w:val="0"/>
          <w:color w:val="000000" w:themeColor="text1"/>
          <w:sz w:val="28"/>
          <w:szCs w:val="28"/>
        </w:rPr>
      </w:pPr>
      <w:hyperlink r:id="rId5" w:tgtFrame="_blank" w:history="1">
        <w:r w:rsidRPr="000C6B93">
          <w:rPr>
            <w:rStyle w:val="a5"/>
            <w:b/>
            <w:bCs/>
            <w:color w:val="000000" w:themeColor="text1"/>
            <w:sz w:val="28"/>
            <w:szCs w:val="28"/>
            <w:u w:val="none"/>
          </w:rPr>
          <w:t>Председатели первичных профсоюзных отделений филиалов</w:t>
        </w:r>
      </w:hyperlink>
    </w:p>
    <w:p w:rsidR="00182082" w:rsidRPr="007D4980" w:rsidRDefault="000C6B93" w:rsidP="000C6B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543300" cy="5291055"/>
            <wp:effectExtent l="0" t="0" r="0" b="5080"/>
            <wp:docPr id="31" name="Рисунок 31" descr="C:\Users\Zaharova_VA\AppData\Local\Microsoft\Windows\Temporary Internet Files\Content.Word\фио предсе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harova_VA\AppData\Local\Microsoft\Windows\Temporary Internet Files\Content.Word\фио председа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93" w:rsidRDefault="000C6B93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182082" w:rsidRPr="000C6B93" w:rsidRDefault="00B06333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0C6B93">
        <w:rPr>
          <w:rStyle w:val="a4"/>
          <w:color w:val="000000" w:themeColor="text1"/>
          <w:sz w:val="28"/>
          <w:szCs w:val="28"/>
        </w:rPr>
        <w:t>Информация об отдыхе и лечении работников и их детей</w:t>
      </w:r>
    </w:p>
    <w:p w:rsidR="00182082" w:rsidRDefault="00182082" w:rsidP="000C6B9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3CA99E2D" wp14:editId="52260707">
            <wp:extent cx="3438525" cy="2581275"/>
            <wp:effectExtent l="0" t="0" r="9525" b="9525"/>
            <wp:docPr id="1" name="Рисунок 1" descr="https://jkhsakha.ru/uploads/OTPO/FOTO/3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jkhsakha.ru/uploads/OTPO/FOTO/3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F7" w:rsidRPr="007D4980" w:rsidRDefault="002828F7" w:rsidP="000C6B9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ОТПО ГУП «ЖКХ РС (Я)» особое внимание уделяет детскому оздоровлению и отдыху и действует согласно постановлению Правительства РС (Я)№ 477 от 25.12.2013 г. «Об обеспечении отдыха и оздоровления детей».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С этой целью осуществляется сбор заявок от родителей и списки детей в возрасте от 6 до 17 лет включительно от ППО филиалов. Работодатель оплачивает проезд детей до места отдыха и обратно за счет проезда родителей согласно п.3 разд. 1 приложения №22  действующего Коллективного договора.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В течение пяти лет поправили свое здоровье 664 детей работников из всех филиалов предприятия, из них: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 В 2015 году: в республике – 93 ребенка, за ее пределами - 116 детей;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 в 2016 году: 120 детей за пределами республики;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 в 2017 году: в республике – 3, за ее пределами – 112;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 в 2018 году: 100 детей за пределами республики;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 в 2019 году: 120 детей за пределами республики.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Кроме того, ОТПО ГУП «ЖКХ РС (Я)» совместно с управлением производственного контроля и охраны труда  организует отдых работников, занятых во вредных и тяжелых условиях труда на основании п.5.1.9 Коллективного договора.</w:t>
      </w:r>
    </w:p>
    <w:p w:rsidR="00182082" w:rsidRPr="007D4980" w:rsidRDefault="00182082" w:rsidP="000C6B9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7223D3E0" wp14:editId="63842BC3">
            <wp:extent cx="2333625" cy="1776737"/>
            <wp:effectExtent l="0" t="0" r="0" b="0"/>
            <wp:docPr id="2" name="Рисунок 2" descr="https://jkhsakha.ru/uploads/OTPO/FOTO/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jkhsakha.ru/uploads/OTPO/FOTO/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7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lastRenderedPageBreak/>
        <w:t>За период с 2015 по 2019 годы поправили свое здоровье 424 работника, занятые во вредных и тяжелых условиях труда.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hyperlink r:id="rId11" w:tgtFrame="_blank" w:history="1">
        <w:r w:rsidRPr="007D4980">
          <w:rPr>
            <w:rStyle w:val="a5"/>
            <w:bCs/>
            <w:color w:val="000000" w:themeColor="text1"/>
            <w:sz w:val="28"/>
            <w:szCs w:val="28"/>
            <w:u w:val="none"/>
          </w:rPr>
          <w:t>Оздоровление работников за период 2015-2019 гг.</w:t>
        </w:r>
      </w:hyperlink>
    </w:p>
    <w:p w:rsidR="00182082" w:rsidRPr="002828F7" w:rsidRDefault="00182082" w:rsidP="002828F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4876BB86" wp14:editId="0E04EF5B">
            <wp:extent cx="4945118" cy="1991783"/>
            <wp:effectExtent l="0" t="0" r="8255" b="8890"/>
            <wp:docPr id="13" name="Рисунок 13" descr="https://jkhsakha.ru/uploads/OTPO/_%D0%BE%D0%B7%D0%B4%D0%BE%D1%80%D0%BE%D0%B2%D0%BB%D0%B5%D0%BD%D0%B8%D0%B5_%D0%BA%D0%BE%D0%BB-%D0%B2%D0%BE_%D0%BE%D0%B7%D0%B4%D0%BE%D1%80%D0%BE%D0%B2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jkhsakha.ru/uploads/OTPO/_%D0%BE%D0%B7%D0%B4%D0%BE%D1%80%D0%BE%D0%B2%D0%BB%D0%B5%D0%BD%D0%B8%D0%B5_%D0%BA%D0%BE%D0%BB-%D0%B2%D0%BE_%D0%BE%D0%B7%D0%B4%D0%BE%D1%80%D0%BE%D0%B2%D0%B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40" cy="19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82" w:rsidRPr="007D4980" w:rsidRDefault="00B06333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rStyle w:val="a4"/>
          <w:color w:val="000000" w:themeColor="text1"/>
          <w:sz w:val="28"/>
          <w:szCs w:val="28"/>
        </w:rPr>
        <w:t>Спортивная жизнь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В целях пропаганды здорового образа жизни, развития массовых форм спортивных соревнований, организации культурного досуга, привлечения работников к систематическим занятиям физической культурой и спортом, повышения спортивного мастерства работников ЖКХ в 2000 году в заречной группе филиалов состоялась первая спартакиада.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После создания в 2003 году ГУП «ЖКХ РС (Я)» спартакиады между филиалами стали ежегодными. Зональные спартакиады работников предприятия проводятся по районным группам: Заречная, Центральная, Вилюйская, </w:t>
      </w:r>
      <w:proofErr w:type="spellStart"/>
      <w:r w:rsidRPr="007D4980">
        <w:rPr>
          <w:color w:val="000000" w:themeColor="text1"/>
          <w:sz w:val="28"/>
          <w:szCs w:val="28"/>
        </w:rPr>
        <w:t>Индигирская</w:t>
      </w:r>
      <w:proofErr w:type="spellEnd"/>
      <w:r w:rsidRPr="007D4980">
        <w:rPr>
          <w:color w:val="000000" w:themeColor="text1"/>
          <w:sz w:val="28"/>
          <w:szCs w:val="28"/>
        </w:rPr>
        <w:t>, Межрайонная, Колымская, Ленская и Янская.</w:t>
      </w:r>
    </w:p>
    <w:p w:rsidR="00423569" w:rsidRDefault="00B06333" w:rsidP="004235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noProof/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700B1E59" wp14:editId="75983304">
            <wp:extent cx="3343275" cy="2224129"/>
            <wp:effectExtent l="0" t="0" r="0" b="5080"/>
            <wp:docPr id="19" name="Рисунок 19" descr="https://jkhsakha.ru/uploads/SPORT/IMG_711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jkhsakha.ru/uploads/SPORT/IMG_711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9" w:rsidRDefault="00423569" w:rsidP="004235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noProof/>
          <w:color w:val="000000" w:themeColor="text1"/>
          <w:sz w:val="28"/>
          <w:szCs w:val="28"/>
        </w:rPr>
      </w:pPr>
    </w:p>
    <w:p w:rsidR="00182082" w:rsidRPr="007D4980" w:rsidRDefault="00B06333" w:rsidP="0042356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7D4980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5F64BBA" wp14:editId="44C3F629">
            <wp:extent cx="2885702" cy="1921290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87" cy="192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333" w:rsidRDefault="00B06333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</w:p>
    <w:p w:rsidR="00423569" w:rsidRPr="007D4980" w:rsidRDefault="00423569" w:rsidP="0042356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Итоги зональных спартакиад</w:t>
      </w:r>
    </w:p>
    <w:p w:rsidR="00182082" w:rsidRPr="007D4980" w:rsidRDefault="00182082" w:rsidP="0042356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387C9E8A" wp14:editId="1FDAF086">
            <wp:extent cx="4703381" cy="6267450"/>
            <wp:effectExtent l="0" t="0" r="2540" b="0"/>
            <wp:docPr id="14" name="Рисунок 14" descr="https://jkhsakha.ru/uploads/OTP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jkhsakha.ru/uploads/OTPO/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92" cy="62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82" w:rsidRPr="007D4980" w:rsidRDefault="00182082" w:rsidP="0042356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rStyle w:val="a4"/>
          <w:color w:val="000000" w:themeColor="text1"/>
          <w:sz w:val="28"/>
          <w:szCs w:val="28"/>
        </w:rPr>
        <w:t>Финал III спартакиады работников ГУП «ЖКХ РС (Я)»</w:t>
      </w:r>
    </w:p>
    <w:p w:rsidR="00423569" w:rsidRPr="000C6B93" w:rsidRDefault="00182082" w:rsidP="000C6B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bCs w:val="0"/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С 16 по 18 июня 2016 года в местности Ус </w:t>
      </w:r>
      <w:proofErr w:type="spellStart"/>
      <w:r w:rsidRPr="007D4980">
        <w:rPr>
          <w:color w:val="000000" w:themeColor="text1"/>
          <w:sz w:val="28"/>
          <w:szCs w:val="28"/>
        </w:rPr>
        <w:t>Хатын</w:t>
      </w:r>
      <w:proofErr w:type="spellEnd"/>
      <w:r w:rsidRPr="007D4980">
        <w:rPr>
          <w:color w:val="000000" w:themeColor="text1"/>
          <w:sz w:val="28"/>
          <w:szCs w:val="28"/>
        </w:rPr>
        <w:t xml:space="preserve"> проведен финал III спартакиады работников ГУП «ЖКХ РС (Я)», посвященный 115-летию со дня рождения I наркома ЖКХ ЯАССР А.К. Андреева.</w:t>
      </w:r>
    </w:p>
    <w:p w:rsidR="00423569" w:rsidRDefault="00423569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182082" w:rsidRPr="000C6B93" w:rsidRDefault="00182082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  <w:hyperlink r:id="rId17" w:tgtFrame="_blank" w:history="1">
        <w:r w:rsidRPr="000C6B93">
          <w:rPr>
            <w:rStyle w:val="a5"/>
            <w:b/>
            <w:bCs/>
            <w:color w:val="000000" w:themeColor="text1"/>
            <w:sz w:val="28"/>
            <w:szCs w:val="28"/>
            <w:u w:val="none"/>
          </w:rPr>
          <w:t>Итоги III финальной спартакиады</w:t>
        </w:r>
      </w:hyperlink>
    </w:p>
    <w:p w:rsidR="007D4980" w:rsidRPr="007D4980" w:rsidRDefault="007D4980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182082" w:rsidRPr="007D4980" w:rsidRDefault="007D4980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62375" cy="4015072"/>
            <wp:effectExtent l="0" t="0" r="0" b="5080"/>
            <wp:docPr id="25" name="Рисунок 25" descr="C:\Users\Zaharova_VA\AppData\Local\Microsoft\Windows\Temporary Internet Files\Content.Word\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arova_VA\AppData\Local\Microsoft\Windows\Temporary Internet Files\Content.Word\итог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82082" w:rsidRPr="000C6B93" w:rsidRDefault="00182082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0C6B93">
        <w:rPr>
          <w:rStyle w:val="a4"/>
          <w:color w:val="000000" w:themeColor="text1"/>
          <w:sz w:val="28"/>
          <w:szCs w:val="28"/>
        </w:rPr>
        <w:t>Финал IV спартакиады работников ГУП «ЖКХ РС (Я)»</w:t>
      </w:r>
    </w:p>
    <w:p w:rsidR="000C6B93" w:rsidRPr="00E91363" w:rsidRDefault="00182082" w:rsidP="00E913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bCs w:val="0"/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С 15 по 17 июня 2018 года состоялся финал IV спартакиады работников ГУП «ЖКХ РС (Я)», посвященный 15-летию образования ГУП «ЖКХ РС (Я)»</w:t>
      </w:r>
    </w:p>
    <w:p w:rsidR="00182082" w:rsidRPr="002828F7" w:rsidRDefault="00182082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  <w:hyperlink r:id="rId19" w:tgtFrame="_blank" w:history="1">
        <w:r w:rsidRPr="002828F7">
          <w:rPr>
            <w:rStyle w:val="a5"/>
            <w:b/>
            <w:bCs/>
            <w:color w:val="000000" w:themeColor="text1"/>
            <w:sz w:val="28"/>
            <w:szCs w:val="28"/>
            <w:u w:val="none"/>
          </w:rPr>
          <w:t>Итоги IV финальной спартакиады </w:t>
        </w:r>
      </w:hyperlink>
    </w:p>
    <w:p w:rsidR="00B73B54" w:rsidRPr="000C6B93" w:rsidRDefault="00B73B54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82082" w:rsidRDefault="00B73B54" w:rsidP="0042356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250050" cy="3438525"/>
            <wp:effectExtent l="0" t="0" r="0" b="0"/>
            <wp:docPr id="26" name="Рисунок 26" descr="C:\Users\Zaharova_VA\AppData\Local\Microsoft\Windows\Temporary Internet Files\Content.Word\ито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arova_VA\AppData\Local\Microsoft\Windows\Temporary Internet Files\Content.Word\итог 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54" w:rsidRPr="007D4980" w:rsidRDefault="00B73B54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rStyle w:val="a4"/>
          <w:color w:val="000000" w:themeColor="text1"/>
          <w:sz w:val="28"/>
          <w:szCs w:val="28"/>
        </w:rPr>
        <w:t>IV Спартакиада трудящихся РС (Я)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С 7 по 9 июня 2019 года в г. Якутске проводилась IV Спартакиада трудящихся РС (Я) среди 20 членских организаций Федерации профсоюзов РС (Я) по 14 видам спорта по двум 2 группам. Первая группа - 12 команд с численностью членов профсоюза менее 5000 человек и вторая - 8 команд с численностью членов профсоюза более 5000 человек. В Спартакиаде приняли участие 1 671 человек: 1 127 мужчин и 554 женщины.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Работники ГУП «ЖКХ РС (Я)» участвовали в составе сборной команды Якутского регионального отделения «Профсоюз жизнеобеспечения» в составе 84 человек, из которых 67 - работники ГУП «ЖКХ РС (Я)» (80%).</w:t>
      </w:r>
    </w:p>
    <w:p w:rsidR="00182082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Сборная команда сформирована из 20 филиалов ГУП «ЖКХ РС (Я)» и 3 </w:t>
      </w:r>
      <w:proofErr w:type="spellStart"/>
      <w:r w:rsidRPr="007D4980">
        <w:rPr>
          <w:color w:val="000000" w:themeColor="text1"/>
          <w:sz w:val="28"/>
          <w:szCs w:val="28"/>
        </w:rPr>
        <w:t>ресурсоснабжающих</w:t>
      </w:r>
      <w:proofErr w:type="spellEnd"/>
      <w:r w:rsidRPr="007D4980">
        <w:rPr>
          <w:color w:val="000000" w:themeColor="text1"/>
          <w:sz w:val="28"/>
          <w:szCs w:val="28"/>
        </w:rPr>
        <w:t xml:space="preserve"> организаций г. Якутска: Амгинский - 3 чел.; Верхоянский – 1 чел.; Вилюйский – 5 чел.; Верхневилюйский – 1 чел.; Верхнеколымский – 1 чел</w:t>
      </w:r>
      <w:r w:rsidR="00B73B54">
        <w:rPr>
          <w:color w:val="000000" w:themeColor="text1"/>
          <w:sz w:val="28"/>
          <w:szCs w:val="28"/>
        </w:rPr>
        <w:t>.</w:t>
      </w:r>
    </w:p>
    <w:p w:rsidR="00B73B54" w:rsidRPr="007D4980" w:rsidRDefault="00B73B54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B73B54" w:rsidRDefault="00182082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19C85CBF" wp14:editId="369ADA4A">
            <wp:extent cx="2428875" cy="2228850"/>
            <wp:effectExtent l="0" t="0" r="9525" b="0"/>
            <wp:docPr id="6" name="Рисунок 6" descr="https://jkhsakha.ru/uploads/OTPO/FOTO/IMG_368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jkhsakha.ru/uploads/OTPO/FOTO/IMG_368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54" w:rsidRDefault="00B73B54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B73B54" w:rsidRDefault="00B73B54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4C6524DF" wp14:editId="5F444EE2">
            <wp:extent cx="3381375" cy="2162175"/>
            <wp:effectExtent l="0" t="0" r="9525" b="9525"/>
            <wp:docPr id="22" name="Рисунок 22" descr="https://jkhsakha.ru/uploads/OTPO/FOTO/d26a8b6b-1518-47b5-bb7b-fd8308e8a83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khsakha.ru/uploads/OTPO/FOTO/d26a8b6b-1518-47b5-bb7b-fd8308e8a83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 </w:t>
      </w:r>
      <w:proofErr w:type="gramStart"/>
      <w:r w:rsidRPr="007D4980">
        <w:rPr>
          <w:color w:val="000000" w:themeColor="text1"/>
          <w:sz w:val="28"/>
          <w:szCs w:val="28"/>
        </w:rPr>
        <w:t xml:space="preserve">Горный – 1 чел.; Мегино-Кангаласский – 7 чел.; Олекминский – 1 чел.; Среднеколымский – 2 чел.; Таттинский – 4 чел.; Усть-Алданский – 2 чел.; Хангаласский – 7 чел.; Чурапчинский – 2 чел.; филиал «Коммункомплектация» - 4 чел.; филиал «Коммунтеплосбыт» - 5 чел.; филиал «Дирекция строящихся объектов» - 2 чел.; ООО «СахаСпецТранс» - </w:t>
      </w:r>
      <w:r w:rsidRPr="007D4980">
        <w:rPr>
          <w:color w:val="000000" w:themeColor="text1"/>
          <w:sz w:val="28"/>
          <w:szCs w:val="28"/>
        </w:rPr>
        <w:lastRenderedPageBreak/>
        <w:t>2чел.; ООО МИП «</w:t>
      </w:r>
      <w:proofErr w:type="spellStart"/>
      <w:r w:rsidRPr="007D4980">
        <w:rPr>
          <w:color w:val="000000" w:themeColor="text1"/>
          <w:sz w:val="28"/>
          <w:szCs w:val="28"/>
        </w:rPr>
        <w:t>СахаЭнергоЭффект</w:t>
      </w:r>
      <w:proofErr w:type="spellEnd"/>
      <w:r w:rsidRPr="007D4980">
        <w:rPr>
          <w:color w:val="000000" w:themeColor="text1"/>
          <w:sz w:val="28"/>
          <w:szCs w:val="28"/>
        </w:rPr>
        <w:t>» - 2 чел.; ООО «РемСтройПроект» - 1 чел.; Исполнительная дирекция – 15 чел.; АО «Водоканал» - 8 чел.; АО «</w:t>
      </w:r>
      <w:proofErr w:type="spellStart"/>
      <w:r w:rsidRPr="007D4980">
        <w:rPr>
          <w:color w:val="000000" w:themeColor="text1"/>
          <w:sz w:val="28"/>
          <w:szCs w:val="28"/>
        </w:rPr>
        <w:t>Теплоэнергия</w:t>
      </w:r>
      <w:proofErr w:type="spellEnd"/>
      <w:proofErr w:type="gramEnd"/>
      <w:r w:rsidRPr="007D4980">
        <w:rPr>
          <w:color w:val="000000" w:themeColor="text1"/>
          <w:sz w:val="28"/>
          <w:szCs w:val="28"/>
        </w:rPr>
        <w:t>» - 3 чел.; МУП «ПТСК» - 6 чел.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По итогам призовые места в группе заняли команды: «</w:t>
      </w:r>
      <w:proofErr w:type="spellStart"/>
      <w:r w:rsidRPr="007D4980">
        <w:rPr>
          <w:color w:val="000000" w:themeColor="text1"/>
          <w:sz w:val="28"/>
          <w:szCs w:val="28"/>
        </w:rPr>
        <w:t>Профалмаз</w:t>
      </w:r>
      <w:proofErr w:type="spellEnd"/>
      <w:r w:rsidRPr="007D4980">
        <w:rPr>
          <w:color w:val="000000" w:themeColor="text1"/>
          <w:sz w:val="28"/>
          <w:szCs w:val="28"/>
        </w:rPr>
        <w:t>» - победитель, на втором месте - Профсоюз работников образования и науки, на третьем - Профсоюз работников госучреждений и общественного обслуживания (3 место).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Команда работников ЖКХ заняла призовые места по отдельным видам спорта: мини-футбол (1 место), гиревой спорт (2 место), перетягивание каната (2 место), волейбол (3 место) и шашки (3 место). Общекомандное место – IV, опередив многие сильнейшие сборные республики.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 </w:t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rStyle w:val="a4"/>
          <w:color w:val="000000" w:themeColor="text1"/>
          <w:sz w:val="28"/>
          <w:szCs w:val="28"/>
        </w:rPr>
        <w:t>V Всероссийская спартакиада трудящихся</w:t>
      </w:r>
    </w:p>
    <w:p w:rsidR="00182082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С 12 по 16 сентября 2019 года в г. Тамбове Тамбовской области состоялась V Всероссийская спартакиада трудящихся. В ней приняли участие трудовые коллективы из 34 субъектов Российской Федерации.</w:t>
      </w:r>
    </w:p>
    <w:p w:rsidR="00182082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В трехдневных соревнованиях по мини-футболу в манеже спортивно-тренировочного центра «Тамбов» приняла участие и сборная ГУП «ЖКХ РС (Я)», в составе которой специалисты исполнительной дирекции, филиала «Коммунтеплосбыт», </w:t>
      </w:r>
      <w:proofErr w:type="spellStart"/>
      <w:r w:rsidRPr="007D4980">
        <w:rPr>
          <w:color w:val="000000" w:themeColor="text1"/>
          <w:sz w:val="28"/>
          <w:szCs w:val="28"/>
        </w:rPr>
        <w:t>Среднеколымского</w:t>
      </w:r>
      <w:proofErr w:type="spellEnd"/>
      <w:r w:rsidRPr="007D4980">
        <w:rPr>
          <w:color w:val="000000" w:themeColor="text1"/>
          <w:sz w:val="28"/>
          <w:szCs w:val="28"/>
        </w:rPr>
        <w:t xml:space="preserve"> и </w:t>
      </w:r>
      <w:proofErr w:type="spellStart"/>
      <w:r w:rsidRPr="007D4980">
        <w:rPr>
          <w:color w:val="000000" w:themeColor="text1"/>
          <w:sz w:val="28"/>
          <w:szCs w:val="28"/>
        </w:rPr>
        <w:t>Усть-Алданского</w:t>
      </w:r>
      <w:proofErr w:type="spellEnd"/>
      <w:r w:rsidRPr="007D4980">
        <w:rPr>
          <w:color w:val="000000" w:themeColor="text1"/>
          <w:sz w:val="28"/>
          <w:szCs w:val="28"/>
        </w:rPr>
        <w:t xml:space="preserve"> филиалов: Владимир </w:t>
      </w:r>
      <w:proofErr w:type="spellStart"/>
      <w:r w:rsidRPr="007D4980">
        <w:rPr>
          <w:color w:val="000000" w:themeColor="text1"/>
          <w:sz w:val="28"/>
          <w:szCs w:val="28"/>
        </w:rPr>
        <w:t>Паренко</w:t>
      </w:r>
      <w:proofErr w:type="spellEnd"/>
      <w:r w:rsidRPr="007D4980">
        <w:rPr>
          <w:color w:val="000000" w:themeColor="text1"/>
          <w:sz w:val="28"/>
          <w:szCs w:val="28"/>
        </w:rPr>
        <w:t xml:space="preserve">, Андрей Иванов, Альберт Данилов, Алексей Дмитриев, Николай </w:t>
      </w:r>
      <w:proofErr w:type="spellStart"/>
      <w:r w:rsidRPr="007D4980">
        <w:rPr>
          <w:color w:val="000000" w:themeColor="text1"/>
          <w:sz w:val="28"/>
          <w:szCs w:val="28"/>
        </w:rPr>
        <w:t>Саввин</w:t>
      </w:r>
      <w:proofErr w:type="spellEnd"/>
      <w:r w:rsidRPr="007D4980">
        <w:rPr>
          <w:color w:val="000000" w:themeColor="text1"/>
          <w:sz w:val="28"/>
          <w:szCs w:val="28"/>
        </w:rPr>
        <w:t xml:space="preserve">, Владимир </w:t>
      </w:r>
      <w:proofErr w:type="spellStart"/>
      <w:r w:rsidRPr="007D4980">
        <w:rPr>
          <w:color w:val="000000" w:themeColor="text1"/>
          <w:sz w:val="28"/>
          <w:szCs w:val="28"/>
        </w:rPr>
        <w:t>Оросин</w:t>
      </w:r>
      <w:proofErr w:type="spellEnd"/>
      <w:r w:rsidRPr="007D4980">
        <w:rPr>
          <w:color w:val="000000" w:themeColor="text1"/>
          <w:sz w:val="28"/>
          <w:szCs w:val="28"/>
        </w:rPr>
        <w:t>, Родион Иванов и Павел Акакиев. По итогам команда из Якутии стала пятой.</w:t>
      </w:r>
    </w:p>
    <w:p w:rsidR="00182082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Спортсмены предприятия не первый раз принимают участие в состязаниях российского уровня. В 2018 году футбольная сборная ГУП «ЖКХ РС (Я)» стала пятой на соревнованиях за Кубок Президента России среди 16 сильнейших трудовых коллективов страны.</w:t>
      </w:r>
    </w:p>
    <w:p w:rsidR="00B73B54" w:rsidRPr="007D4980" w:rsidRDefault="00B73B54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7D4980" w:rsidRPr="007D4980" w:rsidRDefault="007D4980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74E1A8EB" wp14:editId="101A2E31">
            <wp:extent cx="3343275" cy="2505075"/>
            <wp:effectExtent l="0" t="0" r="9525" b="9525"/>
            <wp:docPr id="23" name="Рисунок 23" descr="https://jkhsakha.ru/uploads/OTPO/FOTO/17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khsakha.ru/uploads/OTPO/FOTO/17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82" w:rsidRPr="007D4980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 </w:t>
      </w:r>
    </w:p>
    <w:p w:rsidR="00B73B54" w:rsidRPr="000C6B93" w:rsidRDefault="00182082" w:rsidP="000C6B9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 </w:t>
      </w: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182082" w:rsidRDefault="00B73B54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7D4980">
        <w:rPr>
          <w:rStyle w:val="a4"/>
          <w:color w:val="000000" w:themeColor="text1"/>
          <w:sz w:val="28"/>
          <w:szCs w:val="28"/>
        </w:rPr>
        <w:lastRenderedPageBreak/>
        <w:t>Культурно-массовые мероприятия</w:t>
      </w:r>
    </w:p>
    <w:p w:rsidR="00B73B54" w:rsidRPr="007D4980" w:rsidRDefault="00B73B54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82082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Ежегодно до 500 работников ГУП «ЖКХ РС (Я)» принимают активное участие в Первомайской демонстрации в г. Якутске, филиалы на местах. Традиционно впереди колонны работники несут герб ГУП «ЖКХ РС (Я)», за ними следует автомашина с макетом котельной.</w:t>
      </w:r>
    </w:p>
    <w:p w:rsidR="00182082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В 2019 году первомайская колонна ГУП «ЖКХ РС (Я)» признана лучшей среди колонн г. Якутска.</w:t>
      </w:r>
    </w:p>
    <w:p w:rsidR="00B73B54" w:rsidRPr="007D4980" w:rsidRDefault="00B73B54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182082" w:rsidRDefault="00182082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75C96FD5" wp14:editId="4BD43CB5">
            <wp:extent cx="4048125" cy="1981200"/>
            <wp:effectExtent l="0" t="0" r="9525" b="0"/>
            <wp:docPr id="8" name="Рисунок 8" descr="https://jkhsakha.ru/uploads/OTPO/FOTO/pobeda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jkhsakha.ru/uploads/OTPO/FOTO/pobeda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54" w:rsidRPr="007D4980" w:rsidRDefault="00B73B54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82082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>Ежегодно в третье воскресенье марта отмечается профессиональный праздник – День работников бытового обслуживания и жилищно-коммунального хозяйства. В эти дни для трудового коллектива проводят конкурсы профессионального мастерства, спортивные соревнования, награждают передовиков производства и активистов.</w:t>
      </w:r>
    </w:p>
    <w:p w:rsidR="000C6B93" w:rsidRPr="007D4980" w:rsidRDefault="000C6B93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182082" w:rsidRDefault="00182082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7D4980">
        <w:rPr>
          <w:rStyle w:val="a4"/>
          <w:color w:val="000000" w:themeColor="text1"/>
          <w:sz w:val="28"/>
          <w:szCs w:val="28"/>
        </w:rPr>
        <w:t>Национальный праздник «</w:t>
      </w:r>
      <w:proofErr w:type="spellStart"/>
      <w:r w:rsidRPr="007D4980">
        <w:rPr>
          <w:rStyle w:val="a4"/>
          <w:color w:val="000000" w:themeColor="text1"/>
          <w:sz w:val="28"/>
          <w:szCs w:val="28"/>
        </w:rPr>
        <w:t>Ысыах</w:t>
      </w:r>
      <w:proofErr w:type="spellEnd"/>
      <w:r w:rsidRPr="007D4980">
        <w:rPr>
          <w:rStyle w:val="a4"/>
          <w:color w:val="000000" w:themeColor="text1"/>
          <w:sz w:val="28"/>
          <w:szCs w:val="28"/>
        </w:rPr>
        <w:t>» работников ГУП «ЖКХ РС (Я)»</w:t>
      </w:r>
    </w:p>
    <w:p w:rsidR="000C6B93" w:rsidRPr="007D4980" w:rsidRDefault="000C6B9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82082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С 2008 года в июне в местности Ус </w:t>
      </w:r>
      <w:proofErr w:type="spellStart"/>
      <w:r w:rsidRPr="007D4980">
        <w:rPr>
          <w:color w:val="000000" w:themeColor="text1"/>
          <w:sz w:val="28"/>
          <w:szCs w:val="28"/>
        </w:rPr>
        <w:t>Хатын</w:t>
      </w:r>
      <w:proofErr w:type="spellEnd"/>
      <w:r w:rsidRPr="007D4980">
        <w:rPr>
          <w:color w:val="000000" w:themeColor="text1"/>
          <w:sz w:val="28"/>
          <w:szCs w:val="28"/>
        </w:rPr>
        <w:t xml:space="preserve"> проводится национальный праздник «</w:t>
      </w:r>
      <w:proofErr w:type="spellStart"/>
      <w:r w:rsidRPr="007D4980">
        <w:rPr>
          <w:color w:val="000000" w:themeColor="text1"/>
          <w:sz w:val="28"/>
          <w:szCs w:val="28"/>
        </w:rPr>
        <w:t>Ысыах</w:t>
      </w:r>
      <w:proofErr w:type="spellEnd"/>
      <w:r w:rsidRPr="007D4980">
        <w:rPr>
          <w:color w:val="000000" w:themeColor="text1"/>
          <w:sz w:val="28"/>
          <w:szCs w:val="28"/>
        </w:rPr>
        <w:t xml:space="preserve">» с участием работников их всех филиалов с обрядом очищения </w:t>
      </w:r>
      <w:proofErr w:type="spellStart"/>
      <w:r w:rsidRPr="007D4980">
        <w:rPr>
          <w:color w:val="000000" w:themeColor="text1"/>
          <w:sz w:val="28"/>
          <w:szCs w:val="28"/>
        </w:rPr>
        <w:t>Алгыс</w:t>
      </w:r>
      <w:proofErr w:type="spellEnd"/>
      <w:r w:rsidRPr="007D4980">
        <w:rPr>
          <w:color w:val="000000" w:themeColor="text1"/>
          <w:sz w:val="28"/>
          <w:szCs w:val="28"/>
        </w:rPr>
        <w:t xml:space="preserve">, установкой </w:t>
      </w:r>
      <w:proofErr w:type="spellStart"/>
      <w:r w:rsidRPr="007D4980">
        <w:rPr>
          <w:color w:val="000000" w:themeColor="text1"/>
          <w:sz w:val="28"/>
          <w:szCs w:val="28"/>
        </w:rPr>
        <w:t>Сэргэ</w:t>
      </w:r>
      <w:proofErr w:type="spellEnd"/>
      <w:r w:rsidRPr="007D4980">
        <w:rPr>
          <w:color w:val="000000" w:themeColor="text1"/>
          <w:sz w:val="28"/>
          <w:szCs w:val="28"/>
        </w:rPr>
        <w:t xml:space="preserve">, с конкурсами национальных блюд, одежды, оформления </w:t>
      </w:r>
      <w:proofErr w:type="spellStart"/>
      <w:r w:rsidRPr="007D4980">
        <w:rPr>
          <w:color w:val="000000" w:themeColor="text1"/>
          <w:sz w:val="28"/>
          <w:szCs w:val="28"/>
        </w:rPr>
        <w:t>туьулгэ</w:t>
      </w:r>
      <w:proofErr w:type="spellEnd"/>
      <w:r w:rsidRPr="007D4980">
        <w:rPr>
          <w:color w:val="000000" w:themeColor="text1"/>
          <w:sz w:val="28"/>
          <w:szCs w:val="28"/>
        </w:rPr>
        <w:t>, а также смотры художественной самодеятельности и спортивные состязания «Игры предков».</w:t>
      </w:r>
    </w:p>
    <w:p w:rsidR="00182082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В 2015 году </w:t>
      </w:r>
      <w:proofErr w:type="spellStart"/>
      <w:r w:rsidRPr="007D4980">
        <w:rPr>
          <w:color w:val="000000" w:themeColor="text1"/>
          <w:sz w:val="28"/>
          <w:szCs w:val="28"/>
        </w:rPr>
        <w:t>Ысыах</w:t>
      </w:r>
      <w:proofErr w:type="spellEnd"/>
      <w:r w:rsidRPr="007D4980">
        <w:rPr>
          <w:color w:val="000000" w:themeColor="text1"/>
          <w:sz w:val="28"/>
          <w:szCs w:val="28"/>
        </w:rPr>
        <w:t xml:space="preserve"> был посвящен 70-летию Победы в Великой Отечественной войне. Тогда провели костюмированный парад-смотр представителей филиалов (в стиле военных лет) и конкурс военно-патриотических песен.</w:t>
      </w:r>
    </w:p>
    <w:p w:rsidR="00182082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С 16 по 18 июня 2016 года национальный праздник был посвящен 115-летию первого наркома ЖКХ </w:t>
      </w:r>
      <w:proofErr w:type="spellStart"/>
      <w:r w:rsidRPr="007D4980">
        <w:rPr>
          <w:color w:val="000000" w:themeColor="text1"/>
          <w:sz w:val="28"/>
          <w:szCs w:val="28"/>
        </w:rPr>
        <w:t>Анания</w:t>
      </w:r>
      <w:proofErr w:type="spellEnd"/>
      <w:r w:rsidRPr="007D4980">
        <w:rPr>
          <w:color w:val="000000" w:themeColor="text1"/>
          <w:sz w:val="28"/>
          <w:szCs w:val="28"/>
        </w:rPr>
        <w:t xml:space="preserve"> Кононовича Андреева с проведением III финала республиканской спартакиады работников ГУП «ЖКХ РС (Я)».</w:t>
      </w:r>
    </w:p>
    <w:p w:rsidR="00182082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С 15 по 17 июня 2018 года </w:t>
      </w:r>
      <w:proofErr w:type="spellStart"/>
      <w:r w:rsidRPr="007D4980">
        <w:rPr>
          <w:color w:val="000000" w:themeColor="text1"/>
          <w:sz w:val="28"/>
          <w:szCs w:val="28"/>
        </w:rPr>
        <w:t>Ысыах</w:t>
      </w:r>
      <w:proofErr w:type="spellEnd"/>
      <w:r w:rsidRPr="007D4980">
        <w:rPr>
          <w:color w:val="000000" w:themeColor="text1"/>
          <w:sz w:val="28"/>
          <w:szCs w:val="28"/>
        </w:rPr>
        <w:t xml:space="preserve"> был посвящен 15-летию образования ГУП «ЖКХ РС (Я)». В рамках юбилейного мероприятия состоялся финал IV республиканской спартакиады по шести видам спорта. Тогда впервые провели конкурс красоты, таланта и интеллекта «Краса ГУП «ЖКХ РС (Я)»», </w:t>
      </w:r>
      <w:r w:rsidRPr="007D4980">
        <w:rPr>
          <w:color w:val="000000" w:themeColor="text1"/>
          <w:sz w:val="28"/>
          <w:szCs w:val="28"/>
        </w:rPr>
        <w:lastRenderedPageBreak/>
        <w:t xml:space="preserve">а также конкурсы - «15 добрых дел» и якутской национальной одежды «Ыьыа5ым </w:t>
      </w:r>
      <w:proofErr w:type="spellStart"/>
      <w:r w:rsidRPr="007D4980">
        <w:rPr>
          <w:color w:val="000000" w:themeColor="text1"/>
          <w:sz w:val="28"/>
          <w:szCs w:val="28"/>
        </w:rPr>
        <w:t>мааны</w:t>
      </w:r>
      <w:proofErr w:type="spellEnd"/>
      <w:r w:rsidRPr="007D4980">
        <w:rPr>
          <w:color w:val="000000" w:themeColor="text1"/>
          <w:sz w:val="28"/>
          <w:szCs w:val="28"/>
        </w:rPr>
        <w:t xml:space="preserve"> </w:t>
      </w:r>
      <w:proofErr w:type="spellStart"/>
      <w:r w:rsidRPr="007D4980">
        <w:rPr>
          <w:color w:val="000000" w:themeColor="text1"/>
          <w:sz w:val="28"/>
          <w:szCs w:val="28"/>
        </w:rPr>
        <w:t>танаьа</w:t>
      </w:r>
      <w:proofErr w:type="spellEnd"/>
      <w:r w:rsidRPr="007D4980">
        <w:rPr>
          <w:color w:val="000000" w:themeColor="text1"/>
          <w:sz w:val="28"/>
          <w:szCs w:val="28"/>
        </w:rPr>
        <w:t>».</w:t>
      </w:r>
    </w:p>
    <w:p w:rsidR="000C6B93" w:rsidRPr="007D4980" w:rsidRDefault="000C6B93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7D4980" w:rsidRPr="007D4980" w:rsidRDefault="007D4980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3C5E321F" wp14:editId="04B5B40B">
            <wp:extent cx="3714750" cy="2305050"/>
            <wp:effectExtent l="0" t="0" r="0" b="0"/>
            <wp:docPr id="24" name="Рисунок 24" descr="https://jkhsakha.ru/uploads/OTPO/FOTO/2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jkhsakha.ru/uploads/OTPO/FOTO/2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54" w:rsidRDefault="00B73B54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182082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rStyle w:val="a4"/>
          <w:color w:val="000000" w:themeColor="text1"/>
          <w:sz w:val="28"/>
          <w:szCs w:val="28"/>
        </w:rPr>
        <w:t>Игры предков</w:t>
      </w:r>
    </w:p>
    <w:p w:rsidR="00182082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Ежегодно в рамках национального праздника </w:t>
      </w:r>
      <w:proofErr w:type="spellStart"/>
      <w:r w:rsidRPr="007D4980">
        <w:rPr>
          <w:color w:val="000000" w:themeColor="text1"/>
          <w:sz w:val="28"/>
          <w:szCs w:val="28"/>
        </w:rPr>
        <w:t>Ысыах</w:t>
      </w:r>
      <w:proofErr w:type="spellEnd"/>
      <w:r w:rsidRPr="007D4980">
        <w:rPr>
          <w:color w:val="000000" w:themeColor="text1"/>
          <w:sz w:val="28"/>
          <w:szCs w:val="28"/>
        </w:rPr>
        <w:t xml:space="preserve"> проводятся якутские национальные спортивные состязания «Игры Предков».</w:t>
      </w:r>
    </w:p>
    <w:p w:rsidR="00182082" w:rsidRPr="007D4980" w:rsidRDefault="00182082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D4980">
        <w:rPr>
          <w:noProof/>
          <w:color w:val="000000" w:themeColor="text1"/>
          <w:sz w:val="28"/>
          <w:szCs w:val="28"/>
        </w:rPr>
        <w:drawing>
          <wp:inline distT="0" distB="0" distL="0" distR="0" wp14:anchorId="51F6B163" wp14:editId="7FFFFC33">
            <wp:extent cx="3639304" cy="2428875"/>
            <wp:effectExtent l="0" t="0" r="0" b="0"/>
            <wp:docPr id="10" name="Рисунок 10" descr="https://jkhsakha.ru/uploads/OTPO/FOTO/16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jkhsakha.ru/uploads/OTPO/FOTO/16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0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80" w:rsidRPr="007D4980" w:rsidRDefault="007D4980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p w:rsidR="00E91363" w:rsidRDefault="00E9136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</w:p>
    <w:bookmarkStart w:id="0" w:name="_GoBack"/>
    <w:bookmarkEnd w:id="0"/>
    <w:p w:rsidR="00182082" w:rsidRPr="000C6B93" w:rsidRDefault="00182082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</w:rPr>
      </w:pPr>
      <w:r w:rsidRPr="000C6B93">
        <w:rPr>
          <w:rStyle w:val="a4"/>
          <w:b w:val="0"/>
          <w:color w:val="000000" w:themeColor="text1"/>
          <w:sz w:val="28"/>
          <w:szCs w:val="28"/>
        </w:rPr>
        <w:lastRenderedPageBreak/>
        <w:fldChar w:fldCharType="begin"/>
      </w:r>
      <w:r w:rsidRPr="000C6B93">
        <w:rPr>
          <w:rStyle w:val="a4"/>
          <w:b w:val="0"/>
          <w:color w:val="000000" w:themeColor="text1"/>
          <w:sz w:val="28"/>
          <w:szCs w:val="28"/>
        </w:rPr>
        <w:instrText xml:space="preserve"> HYPERLINK "https://jkhsakha.ru/uploads/OTPO/_%D0%BF%D1%80%D0%B5%D0%B4%D0%BA%D0%BE%D0%B2.jpg" \t "_blank" </w:instrText>
      </w:r>
      <w:r w:rsidRPr="000C6B93">
        <w:rPr>
          <w:rStyle w:val="a4"/>
          <w:b w:val="0"/>
          <w:color w:val="000000" w:themeColor="text1"/>
          <w:sz w:val="28"/>
          <w:szCs w:val="28"/>
        </w:rPr>
        <w:fldChar w:fldCharType="separate"/>
      </w:r>
      <w:r w:rsidRPr="000C6B93">
        <w:rPr>
          <w:rStyle w:val="a5"/>
          <w:b/>
          <w:bCs/>
          <w:color w:val="000000" w:themeColor="text1"/>
          <w:sz w:val="28"/>
          <w:szCs w:val="28"/>
          <w:u w:val="none"/>
        </w:rPr>
        <w:t>Итоги абсолютного первенства по спортивному многоборью «Игры предков»</w:t>
      </w:r>
      <w:r w:rsidRPr="000C6B93">
        <w:rPr>
          <w:rStyle w:val="a4"/>
          <w:b w:val="0"/>
          <w:color w:val="000000" w:themeColor="text1"/>
          <w:sz w:val="28"/>
          <w:szCs w:val="28"/>
        </w:rPr>
        <w:fldChar w:fldCharType="end"/>
      </w:r>
    </w:p>
    <w:p w:rsidR="00182082" w:rsidRPr="000C6B93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 w:themeColor="text1"/>
          <w:sz w:val="28"/>
          <w:szCs w:val="28"/>
        </w:rPr>
      </w:pPr>
    </w:p>
    <w:p w:rsidR="00B73B54" w:rsidRPr="00B73B54" w:rsidRDefault="00B73B54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57AB01E" wp14:editId="3EC346B7">
            <wp:extent cx="4301923" cy="3067050"/>
            <wp:effectExtent l="0" t="0" r="3810" b="0"/>
            <wp:docPr id="27" name="Рисунок 27" descr="C:\Users\Zaharova_VA\AppData\Local\Microsoft\Windows\Temporary Internet Files\Content.Word\игры пре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arova_VA\AppData\Local\Microsoft\Windows\Temporary Internet Files\Content.Word\игры пред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86" cy="30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93" w:rsidRDefault="000C6B93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182082" w:rsidRDefault="00182082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7D4980">
        <w:rPr>
          <w:rStyle w:val="a4"/>
          <w:color w:val="000000" w:themeColor="text1"/>
          <w:sz w:val="28"/>
          <w:szCs w:val="28"/>
        </w:rPr>
        <w:t>Краса ГУП «ЖКХ РС (Я)»</w:t>
      </w:r>
    </w:p>
    <w:p w:rsidR="00B73B54" w:rsidRPr="007D4980" w:rsidRDefault="00B73B54" w:rsidP="007D498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82082" w:rsidRDefault="00182082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D4980">
        <w:rPr>
          <w:color w:val="000000" w:themeColor="text1"/>
          <w:sz w:val="28"/>
          <w:szCs w:val="28"/>
        </w:rPr>
        <w:t xml:space="preserve">Республиканский отраслевой конкурс красоты, интеллекта и таланта - «Краса ГУП «ЖКХ РС (Я)»» впервые проведен во время </w:t>
      </w:r>
      <w:proofErr w:type="spellStart"/>
      <w:r w:rsidRPr="007D4980">
        <w:rPr>
          <w:color w:val="000000" w:themeColor="text1"/>
          <w:sz w:val="28"/>
          <w:szCs w:val="28"/>
        </w:rPr>
        <w:t>Ысыаха</w:t>
      </w:r>
      <w:proofErr w:type="spellEnd"/>
      <w:r w:rsidRPr="007D4980">
        <w:rPr>
          <w:color w:val="000000" w:themeColor="text1"/>
          <w:sz w:val="28"/>
          <w:szCs w:val="28"/>
        </w:rPr>
        <w:t xml:space="preserve"> в 2018 году. В нем приняли участие 7 красавиц из подразделений предприятия, которые подготовились к трем этапам: визитке, показу талантов и финальному выходу в вечерних платьях.</w:t>
      </w:r>
    </w:p>
    <w:p w:rsidR="00B73B54" w:rsidRDefault="00B73B54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B73B54" w:rsidRDefault="00B73B54" w:rsidP="00B73B5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151585A" wp14:editId="58B75F64">
            <wp:extent cx="4774748" cy="2209800"/>
            <wp:effectExtent l="0" t="0" r="6985" b="0"/>
            <wp:docPr id="29" name="Рисунок 29" descr="C:\Users\Zaharova_VA\AppData\Local\Microsoft\Windows\Temporary Internet Files\Content.Word\краса 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harova_VA\AppData\Local\Microsoft\Windows\Temporary Internet Files\Content.Word\краса жкх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13" cy="22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54" w:rsidRDefault="00B73B54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B73B54" w:rsidRDefault="00B73B54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B73B54" w:rsidRPr="007D4980" w:rsidRDefault="00B73B54" w:rsidP="007D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182082" w:rsidRDefault="00B73B54" w:rsidP="00B73B5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B06333">
        <w:rPr>
          <w:noProof/>
          <w:color w:val="337AB7"/>
          <w:sz w:val="28"/>
          <w:szCs w:val="28"/>
        </w:rPr>
        <w:lastRenderedPageBreak/>
        <w:drawing>
          <wp:inline distT="0" distB="0" distL="0" distR="0" wp14:anchorId="3D3E8131" wp14:editId="21EF00EE">
            <wp:extent cx="3432427" cy="2295525"/>
            <wp:effectExtent l="0" t="0" r="0" b="0"/>
            <wp:docPr id="11" name="Рисунок 11" descr="https://jkhsakha.ru/uploads/OTPO/FOTO/2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jkhsakha.ru/uploads/OTPO/FOTO/2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95" cy="23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54" w:rsidRDefault="00B73B54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</w:p>
    <w:p w:rsidR="00B73B54" w:rsidRPr="007D4980" w:rsidRDefault="00B73B54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</w:p>
    <w:p w:rsidR="00182082" w:rsidRPr="00B06333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182082" w:rsidRPr="00B06333" w:rsidRDefault="00182082" w:rsidP="00B0633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31441A" w:rsidRPr="007D4980" w:rsidRDefault="00182082" w:rsidP="007D4980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6333">
        <w:rPr>
          <w:color w:val="333333"/>
          <w:sz w:val="28"/>
          <w:szCs w:val="28"/>
        </w:rPr>
        <w:t> </w:t>
      </w:r>
    </w:p>
    <w:sectPr w:rsidR="0031441A" w:rsidRPr="007D4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8E1"/>
    <w:rsid w:val="000C6B93"/>
    <w:rsid w:val="00182082"/>
    <w:rsid w:val="002828F7"/>
    <w:rsid w:val="0031441A"/>
    <w:rsid w:val="00423569"/>
    <w:rsid w:val="007D4980"/>
    <w:rsid w:val="00B06333"/>
    <w:rsid w:val="00B73B54"/>
    <w:rsid w:val="00D15294"/>
    <w:rsid w:val="00E91363"/>
    <w:rsid w:val="00FD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2082"/>
    <w:rPr>
      <w:b/>
      <w:bCs/>
    </w:rPr>
  </w:style>
  <w:style w:type="character" w:styleId="a5">
    <w:name w:val="Hyperlink"/>
    <w:basedOn w:val="a0"/>
    <w:uiPriority w:val="99"/>
    <w:semiHidden/>
    <w:unhideWhenUsed/>
    <w:rsid w:val="0018208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082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820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2082"/>
    <w:rPr>
      <w:b/>
      <w:bCs/>
    </w:rPr>
  </w:style>
  <w:style w:type="character" w:styleId="a5">
    <w:name w:val="Hyperlink"/>
    <w:basedOn w:val="a0"/>
    <w:uiPriority w:val="99"/>
    <w:semiHidden/>
    <w:unhideWhenUsed/>
    <w:rsid w:val="0018208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082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820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2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jkhsakha.ru/uploads/SPORT/IMG_7118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jkhsakha.ru/uploads/OTPO/FOTO/IMG_3687.jpg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s://jkhsakha.ru/uploads/OTPO/FOTO/35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jkhsakha.ru/uploads/OTPO/_%D1%82%D0%B0%D0%B1%D0%BB%D0%B8%D1%86%D0%B0_%D1%84%D0%B8%D0%BD%D0%B0%D0%BB_3.jpg" TargetMode="External"/><Relationship Id="rId25" Type="http://schemas.openxmlformats.org/officeDocument/2006/relationships/hyperlink" Target="https://jkhsakha.ru/uploads/OTPO/FOTO/17.jpg" TargetMode="External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jkhsakha.ru/uploads/OTPO/FOTO/2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jkhsakha.ru/uploads/OTPO/_%D0%BE%D0%B7%D0%B4%D0%BE%D1%80%D0%BE%D0%B2%D0%BB%D0%B5%D0%BD%D0%B8%D0%B5_%D0%BA%D0%BE%D0%BB-%D0%B2%D0%BE_%D0%BE%D0%B7%D0%B4%D0%BE%D1%80%D0%BE%D0%B2%D0%BB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hyperlink" Target="https://jkhsakha.ru/uploads/OTPO/_%D0%BF%D1%80%D0%B5%D0%B4%D1%81%D0%B5%D0%B4%D0%B0%D1%82%D0%B5%D0%BB%D0%B5%D0%B9.jpg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jkhsakha.ru/uploads/OTPO/FOTO/d26a8b6b-1518-47b5-bb7b-fd8308e8a83a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s://jkhsakha.ru/uploads/OTPO/_IV_%D1%81%D0%BF%D0%B0%D1%80%D1%82%D0%B0%D0%BA%D0%B8%D0%B0%D0%B4%D1%8B.jpg" TargetMode="External"/><Relationship Id="rId31" Type="http://schemas.openxmlformats.org/officeDocument/2006/relationships/hyperlink" Target="https://jkhsakha.ru/uploads/OTPO/FOTO/16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khsakha.ru/uploads/OTPO/FOTO/8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jkhsakha.ru/uploads/OTPO/FOTO/pobeda2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jkhsakha.ru/uploads/OTPO/FOTO/2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Варвара Алексеева</dc:creator>
  <cp:keywords/>
  <dc:description/>
  <cp:lastModifiedBy>Захарова Варвара Алексеева</cp:lastModifiedBy>
  <cp:revision>8</cp:revision>
  <dcterms:created xsi:type="dcterms:W3CDTF">2020-08-17T07:03:00Z</dcterms:created>
  <dcterms:modified xsi:type="dcterms:W3CDTF">2020-08-17T07:42:00Z</dcterms:modified>
</cp:coreProperties>
</file>